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ежегодного конкурса «Признание»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Организационный комитет по подготовке и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проведению Гражданского форума Тутаевского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ЗАЯВКА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на участие в конкурсе «Признание»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I. Сведения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5254"/>
        <w:gridCol w:w="3651"/>
      </w:tblGrid>
      <w:tr w:rsidR="00551CB4" w:rsidRPr="00F90DBF" w:rsidTr="00551CB4">
        <w:tc>
          <w:tcPr>
            <w:tcW w:w="666" w:type="dxa"/>
          </w:tcPr>
          <w:p w:rsidR="00551CB4" w:rsidRPr="00F90DBF" w:rsidRDefault="00551CB4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254" w:type="dxa"/>
          </w:tcPr>
          <w:p w:rsidR="00551CB4" w:rsidRPr="00F90DBF" w:rsidRDefault="00551CB4" w:rsidP="00124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Полное название участника (общественная организация, индивид</w:t>
            </w:r>
            <w:r w:rsidR="001247C3">
              <w:rPr>
                <w:rFonts w:ascii="Times New Roman" w:hAnsi="Times New Roman" w:cs="Times New Roman"/>
                <w:sz w:val="26"/>
                <w:szCs w:val="26"/>
              </w:rPr>
              <w:t>уальный участник (ФИО) и т.д.)</w:t>
            </w:r>
          </w:p>
        </w:tc>
        <w:tc>
          <w:tcPr>
            <w:tcW w:w="3651" w:type="dxa"/>
          </w:tcPr>
          <w:p w:rsidR="00551CB4" w:rsidRPr="00F90DBF" w:rsidRDefault="00551CB4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7C3" w:rsidRPr="00F90DBF" w:rsidTr="00551CB4">
        <w:tc>
          <w:tcPr>
            <w:tcW w:w="666" w:type="dxa"/>
          </w:tcPr>
          <w:p w:rsidR="001247C3" w:rsidRPr="00F90DBF" w:rsidRDefault="001247C3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4" w:type="dxa"/>
          </w:tcPr>
          <w:p w:rsidR="001247C3" w:rsidRPr="00F90DBF" w:rsidRDefault="001247C3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1247C3" w:rsidRPr="00F90DBF" w:rsidRDefault="001247C3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551CB4">
        <w:tc>
          <w:tcPr>
            <w:tcW w:w="666" w:type="dxa"/>
          </w:tcPr>
          <w:p w:rsidR="00551CB4" w:rsidRPr="00F90DBF" w:rsidRDefault="00551CB4" w:rsidP="00137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254" w:type="dxa"/>
          </w:tcPr>
          <w:p w:rsidR="00551CB4" w:rsidRDefault="00551CB4" w:rsidP="00137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 xml:space="preserve"> Номинация Конкурса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«Добровольчество»,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«Культура, туризм»,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«Спорт, здоровье»,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«Патриотическое воспитание»,</w:t>
            </w:r>
          </w:p>
          <w:p w:rsidR="009242F9" w:rsidRPr="00F90DBF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«Успешный проект, реализованный из внебюджетных источников»</w:t>
            </w:r>
          </w:p>
        </w:tc>
        <w:tc>
          <w:tcPr>
            <w:tcW w:w="3651" w:type="dxa"/>
          </w:tcPr>
          <w:p w:rsidR="00551CB4" w:rsidRPr="00F90DBF" w:rsidRDefault="00551CB4" w:rsidP="00137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551CB4">
        <w:tc>
          <w:tcPr>
            <w:tcW w:w="666" w:type="dxa"/>
          </w:tcPr>
          <w:p w:rsidR="00551CB4" w:rsidRPr="00F90DBF" w:rsidRDefault="00551CB4" w:rsidP="00CE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254" w:type="dxa"/>
          </w:tcPr>
          <w:p w:rsidR="00551CB4" w:rsidRDefault="00551CB4" w:rsidP="00CE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номинации Конкурса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В номинации «Добровольчество» направление: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проведение социальных акций, реализация социальных инициатив;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развитие форм социального партнерства;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благоустройство отдельных территорий.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В номинации «Культура, туризм»  направление: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поддержка творческих коллективов, создателей произведений в области визуального искусства, музыки, хореографии, литературы, театра, кино;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поддержка одаренных детей;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реализация культурно-туристических проектов;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сохранение исторической памяти, культурного наследия.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В номинации «Спорт, здоровье» направление: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развитие массовых видов спорта, детского спорта, спортивного туризма;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поддержка перспективных спортсменов и спортивных коллективов;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пропаганда здорового образа жизни, здорового питания;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профилактика заболеваний и охрана здоровья.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В номинации «Патриотическое воспитание» направление: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поддержка молодежных поисковых отрядов и объединений;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реализация проектов и акций в области патриотического воспитания детей и молодежи;</w:t>
            </w:r>
          </w:p>
          <w:p w:rsidR="009242F9" w:rsidRP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реализация проектов по гармонизации межнациональных отношений;</w:t>
            </w:r>
          </w:p>
          <w:p w:rsidR="009242F9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2F9">
              <w:rPr>
                <w:rFonts w:ascii="Times New Roman" w:hAnsi="Times New Roman" w:cs="Times New Roman"/>
                <w:sz w:val="16"/>
                <w:szCs w:val="16"/>
              </w:rPr>
              <w:t>- реализация проектов патриотической направленности, реализуемых волонтерскими (добровольческими) организациями</w:t>
            </w:r>
          </w:p>
          <w:p w:rsidR="009242F9" w:rsidRPr="00F90DBF" w:rsidRDefault="009242F9" w:rsidP="009242F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551CB4" w:rsidRPr="00F90DBF" w:rsidRDefault="00551CB4" w:rsidP="00CE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CB4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bCs/>
          <w:sz w:val="26"/>
          <w:szCs w:val="26"/>
        </w:rPr>
        <w:t xml:space="preserve">II. </w:t>
      </w:r>
      <w:r w:rsidRPr="00F90DBF">
        <w:rPr>
          <w:rFonts w:ascii="Times New Roman" w:hAnsi="Times New Roman" w:cs="Times New Roman"/>
          <w:sz w:val="26"/>
          <w:szCs w:val="26"/>
        </w:rPr>
        <w:t>Описание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44"/>
        <w:gridCol w:w="4651"/>
        <w:gridCol w:w="4245"/>
      </w:tblGrid>
      <w:tr w:rsidR="00551CB4" w:rsidRPr="00F90DBF" w:rsidTr="00F90DBF">
        <w:tc>
          <w:tcPr>
            <w:tcW w:w="9571" w:type="dxa"/>
            <w:gridSpan w:val="4"/>
          </w:tcPr>
          <w:p w:rsidR="00551CB4" w:rsidRPr="00F90DBF" w:rsidRDefault="00551CB4" w:rsidP="00551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 ПАСПОРТ ПРОЕКТА</w:t>
            </w: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551CB4" w:rsidP="003C3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1.1 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3C3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245" w:type="dxa"/>
          </w:tcPr>
          <w:p w:rsidR="00551CB4" w:rsidRPr="00F90DBF" w:rsidRDefault="00551CB4" w:rsidP="003C3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551CB4" w:rsidP="008C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8C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ФИО автора (</w:t>
            </w:r>
            <w:proofErr w:type="spellStart"/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) Проекта</w:t>
            </w:r>
          </w:p>
        </w:tc>
        <w:tc>
          <w:tcPr>
            <w:tcW w:w="4245" w:type="dxa"/>
          </w:tcPr>
          <w:p w:rsidR="00551CB4" w:rsidRPr="00F90DBF" w:rsidRDefault="00551CB4" w:rsidP="008C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F90DBF" w:rsidP="002F5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51CB4" w:rsidRPr="00F90D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2F5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 xml:space="preserve">Сроки (продолжительность, начало </w:t>
            </w:r>
            <w:r w:rsidRPr="00F90D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Проекта, окончание Проекта)</w:t>
            </w:r>
          </w:p>
        </w:tc>
        <w:tc>
          <w:tcPr>
            <w:tcW w:w="4245" w:type="dxa"/>
          </w:tcPr>
          <w:p w:rsidR="00551CB4" w:rsidRPr="00F90DBF" w:rsidRDefault="00551CB4" w:rsidP="002F5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F90DBF" w:rsidP="0055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551CB4" w:rsidRPr="00F90D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55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Целевая аудитория, география Проекта</w:t>
            </w:r>
          </w:p>
        </w:tc>
        <w:tc>
          <w:tcPr>
            <w:tcW w:w="4245" w:type="dxa"/>
          </w:tcPr>
          <w:p w:rsidR="00551CB4" w:rsidRPr="00F90DBF" w:rsidRDefault="00551CB4" w:rsidP="0055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F90DBF" w:rsidP="007C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51CB4" w:rsidRPr="00F90DB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7C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Партнеры Проекта</w:t>
            </w:r>
          </w:p>
        </w:tc>
        <w:tc>
          <w:tcPr>
            <w:tcW w:w="4245" w:type="dxa"/>
          </w:tcPr>
          <w:p w:rsidR="00551CB4" w:rsidRPr="00F90DBF" w:rsidRDefault="00551CB4" w:rsidP="007C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DBF" w:rsidRPr="00F90DBF" w:rsidTr="00F90DBF">
        <w:tc>
          <w:tcPr>
            <w:tcW w:w="9571" w:type="dxa"/>
            <w:gridSpan w:val="4"/>
          </w:tcPr>
          <w:p w:rsidR="00F90DBF" w:rsidRPr="00F90DBF" w:rsidRDefault="00F90DBF" w:rsidP="00F90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2 . </w:t>
            </w: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ДЕЯТЕЛЬНОСТЬ ПО РАЗРАБОТКЕ И РЕАЛИЗАЦИИ ПРОЕКТА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D70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2.1 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D70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Идея Проекта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DA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2.2 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DA4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886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886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Ресурсы Проекта (человеческие, финансовые, материальные и т.д.)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F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2.4 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FA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План реализации Проекта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885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885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Смета расходов (с указанием источника финансирования)</w:t>
            </w:r>
          </w:p>
        </w:tc>
      </w:tr>
      <w:tr w:rsidR="00F90DBF" w:rsidRPr="00F90DBF" w:rsidTr="00F90DBF">
        <w:tc>
          <w:tcPr>
            <w:tcW w:w="9571" w:type="dxa"/>
            <w:gridSpan w:val="4"/>
          </w:tcPr>
          <w:p w:rsidR="00F90DBF" w:rsidRPr="00F90DBF" w:rsidRDefault="00F90DBF" w:rsidP="00F90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3. РЕЗУЛЬТАТЫ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A87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A87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Полученные результаты (ка</w:t>
            </w:r>
            <w:bookmarkStart w:id="0" w:name="_GoBack"/>
            <w:bookmarkEnd w:id="0"/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чественные и количественные)</w:t>
            </w:r>
          </w:p>
        </w:tc>
      </w:tr>
      <w:tr w:rsidR="001247C3" w:rsidRPr="00F90DBF" w:rsidTr="006E434E">
        <w:tc>
          <w:tcPr>
            <w:tcW w:w="9571" w:type="dxa"/>
            <w:gridSpan w:val="4"/>
          </w:tcPr>
          <w:p w:rsidR="001247C3" w:rsidRPr="00F90DBF" w:rsidRDefault="001247C3" w:rsidP="0012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КОНТАКТНАЯ ИНФОРМАЦИЯ</w:t>
            </w:r>
          </w:p>
        </w:tc>
      </w:tr>
      <w:tr w:rsidR="001247C3" w:rsidRPr="00F90DBF" w:rsidTr="006776EB">
        <w:tc>
          <w:tcPr>
            <w:tcW w:w="631" w:type="dxa"/>
          </w:tcPr>
          <w:p w:rsidR="001247C3" w:rsidRPr="00F90DBF" w:rsidRDefault="001247C3" w:rsidP="0067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95" w:type="dxa"/>
            <w:gridSpan w:val="2"/>
          </w:tcPr>
          <w:p w:rsidR="001247C3" w:rsidRPr="00F90DBF" w:rsidRDefault="001247C3" w:rsidP="0067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телефона </w:t>
            </w:r>
          </w:p>
        </w:tc>
        <w:tc>
          <w:tcPr>
            <w:tcW w:w="4245" w:type="dxa"/>
          </w:tcPr>
          <w:p w:rsidR="001247C3" w:rsidRPr="00F90DBF" w:rsidRDefault="001247C3" w:rsidP="0067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7C3" w:rsidRPr="00F90DBF" w:rsidTr="006776EB">
        <w:tc>
          <w:tcPr>
            <w:tcW w:w="631" w:type="dxa"/>
          </w:tcPr>
          <w:p w:rsidR="001247C3" w:rsidRDefault="001247C3" w:rsidP="0067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4695" w:type="dxa"/>
            <w:gridSpan w:val="2"/>
          </w:tcPr>
          <w:p w:rsidR="001247C3" w:rsidRPr="001247C3" w:rsidRDefault="001247C3" w:rsidP="00124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Ссылки на страницы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етях</w:t>
            </w:r>
            <w:proofErr w:type="spellEnd"/>
          </w:p>
        </w:tc>
        <w:tc>
          <w:tcPr>
            <w:tcW w:w="4245" w:type="dxa"/>
          </w:tcPr>
          <w:p w:rsidR="001247C3" w:rsidRPr="00F90DBF" w:rsidRDefault="001247C3" w:rsidP="0067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7C3" w:rsidRDefault="001247C3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III. Дополнительные материалы: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90DBF">
        <w:rPr>
          <w:rFonts w:ascii="Times New Roman" w:hAnsi="Times New Roman" w:cs="Times New Roman"/>
          <w:i/>
          <w:iCs/>
          <w:sz w:val="26"/>
          <w:szCs w:val="26"/>
        </w:rPr>
        <w:t xml:space="preserve">-Могут быть представлены фотографии (не более </w:t>
      </w:r>
      <w:r w:rsidR="00F90DBF" w:rsidRPr="00F90DBF">
        <w:rPr>
          <w:rFonts w:ascii="Times New Roman" w:hAnsi="Times New Roman" w:cs="Times New Roman"/>
          <w:i/>
          <w:iCs/>
          <w:sz w:val="26"/>
          <w:szCs w:val="26"/>
        </w:rPr>
        <w:t>10</w:t>
      </w:r>
      <w:proofErr w:type="gramStart"/>
      <w:r w:rsidRPr="00F90DBF">
        <w:rPr>
          <w:rFonts w:ascii="Times New Roman" w:hAnsi="Times New Roman" w:cs="Times New Roman"/>
          <w:i/>
          <w:iCs/>
          <w:sz w:val="26"/>
          <w:szCs w:val="26"/>
        </w:rPr>
        <w:t xml:space="preserve"> )</w:t>
      </w:r>
      <w:proofErr w:type="gramEnd"/>
      <w:r w:rsidRPr="00F90DBF">
        <w:rPr>
          <w:rFonts w:ascii="Times New Roman" w:hAnsi="Times New Roman" w:cs="Times New Roman"/>
          <w:i/>
          <w:iCs/>
          <w:sz w:val="26"/>
          <w:szCs w:val="26"/>
        </w:rPr>
        <w:t>, публикации, отзывы.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90DBF">
        <w:rPr>
          <w:rFonts w:ascii="Times New Roman" w:hAnsi="Times New Roman" w:cs="Times New Roman"/>
          <w:i/>
          <w:iCs/>
          <w:sz w:val="26"/>
          <w:szCs w:val="26"/>
        </w:rPr>
        <w:t>- Могут быть указаны дальнейшие перспективы развития проекта.</w:t>
      </w:r>
    </w:p>
    <w:p w:rsid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Заявитель:</w:t>
      </w:r>
    </w:p>
    <w:p w:rsid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0DBF" w:rsidRP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        ________________________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="00F90DBF">
        <w:rPr>
          <w:rFonts w:ascii="Times New Roman" w:hAnsi="Times New Roman" w:cs="Times New Roman"/>
          <w:sz w:val="16"/>
          <w:szCs w:val="16"/>
        </w:rPr>
        <w:tab/>
      </w:r>
      <w:r w:rsidR="00F90DBF">
        <w:rPr>
          <w:rFonts w:ascii="Times New Roman" w:hAnsi="Times New Roman" w:cs="Times New Roman"/>
          <w:sz w:val="16"/>
          <w:szCs w:val="16"/>
        </w:rPr>
        <w:tab/>
      </w:r>
      <w:r w:rsidR="00F90DBF">
        <w:rPr>
          <w:rFonts w:ascii="Times New Roman" w:hAnsi="Times New Roman" w:cs="Times New Roman"/>
          <w:sz w:val="16"/>
          <w:szCs w:val="16"/>
        </w:rPr>
        <w:tab/>
      </w:r>
      <w:r w:rsidR="00F90DBF">
        <w:rPr>
          <w:rFonts w:ascii="Times New Roman" w:hAnsi="Times New Roman" w:cs="Times New Roman"/>
          <w:sz w:val="16"/>
          <w:szCs w:val="16"/>
        </w:rPr>
        <w:tab/>
        <w:t>М</w:t>
      </w:r>
      <w:r>
        <w:rPr>
          <w:rFonts w:ascii="Times New Roman" w:hAnsi="Times New Roman" w:cs="Times New Roman"/>
          <w:sz w:val="16"/>
          <w:szCs w:val="16"/>
        </w:rPr>
        <w:t xml:space="preserve">П </w:t>
      </w:r>
      <w:r w:rsidR="00F90DBF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="00F90DB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551CB4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CB4"/>
    <w:rsid w:val="00105A84"/>
    <w:rsid w:val="001247C3"/>
    <w:rsid w:val="003F7207"/>
    <w:rsid w:val="00551CB4"/>
    <w:rsid w:val="00613591"/>
    <w:rsid w:val="00672F9E"/>
    <w:rsid w:val="00775497"/>
    <w:rsid w:val="008E5DE1"/>
    <w:rsid w:val="009242F9"/>
    <w:rsid w:val="00BB779A"/>
    <w:rsid w:val="00C165D8"/>
    <w:rsid w:val="00C63319"/>
    <w:rsid w:val="00F51A3B"/>
    <w:rsid w:val="00F51FD2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7</cp:revision>
  <dcterms:created xsi:type="dcterms:W3CDTF">2018-10-08T14:27:00Z</dcterms:created>
  <dcterms:modified xsi:type="dcterms:W3CDTF">2022-09-13T09:23:00Z</dcterms:modified>
</cp:coreProperties>
</file>